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 w:beforeLines="2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《</w:t>
      </w:r>
      <w:r>
        <w:rPr>
          <w:rFonts w:hint="eastAsia" w:ascii="仿宋" w:hAnsi="仿宋" w:eastAsia="仿宋"/>
          <w:b/>
          <w:color w:val="424849"/>
          <w:sz w:val="32"/>
          <w:szCs w:val="32"/>
          <w:shd w:val="clear" w:color="auto" w:fill="FFFFFF"/>
          <w:lang w:val="en-US" w:eastAsia="zh-CN"/>
        </w:rPr>
        <w:t>帐篷露营地运营管理与服务规范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》征求意见稿</w:t>
      </w:r>
    </w:p>
    <w:p>
      <w:pPr>
        <w:spacing w:before="62" w:beforeLines="2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意见反馈表</w:t>
      </w:r>
    </w:p>
    <w:tbl>
      <w:tblPr>
        <w:tblStyle w:val="4"/>
        <w:tblW w:w="87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44"/>
        <w:gridCol w:w="1162"/>
        <w:gridCol w:w="2179"/>
        <w:gridCol w:w="1163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Email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164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标准章条编号</w:t>
            </w: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D3F23"/>
    <w:rsid w:val="001E0D1B"/>
    <w:rsid w:val="001F70E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5BD2"/>
    <w:rsid w:val="0072639E"/>
    <w:rsid w:val="00742D33"/>
    <w:rsid w:val="007508C5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A433A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D1264"/>
    <w:rsid w:val="00ED7D72"/>
    <w:rsid w:val="00ED7E9E"/>
    <w:rsid w:val="00ED7F67"/>
    <w:rsid w:val="00EE0681"/>
    <w:rsid w:val="00EE0823"/>
    <w:rsid w:val="00EE2E4C"/>
    <w:rsid w:val="00F241E0"/>
    <w:rsid w:val="00F418CF"/>
    <w:rsid w:val="00F5279C"/>
    <w:rsid w:val="00FF3E8A"/>
    <w:rsid w:val="07E45C5A"/>
    <w:rsid w:val="181541AB"/>
    <w:rsid w:val="344F352A"/>
    <w:rsid w:val="4A322CB5"/>
    <w:rsid w:val="728264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CMATC</Company>
  <Pages>1</Pages>
  <Words>16</Words>
  <Characters>92</Characters>
  <Lines>1</Lines>
  <Paragraphs>1</Paragraphs>
  <TotalTime>0</TotalTime>
  <ScaleCrop>false</ScaleCrop>
  <LinksUpToDate>false</LinksUpToDate>
  <CharactersWithSpaces>107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2018-12-24T11:04:00Z</dcterms:created>
  <dc:creator>Administrator</dc:creator>
  <cp:lastModifiedBy>┏ (^ω^)=☞我姓白</cp:lastModifiedBy>
  <dcterms:modified xsi:type="dcterms:W3CDTF">2022-06-21T05:36:14Z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FF437A781A3245B38F1DED458A46AB01</vt:lpwstr>
  </property>
</Properties>
</file>